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0" w:rsidRDefault="001A3250" w:rsidP="000F6368">
      <w:pPr>
        <w:pStyle w:val="a3"/>
        <w:jc w:val="center"/>
        <w:rPr>
          <w:b/>
          <w:i/>
          <w:sz w:val="36"/>
        </w:rPr>
      </w:pPr>
    </w:p>
    <w:p w:rsidR="000F6368" w:rsidRDefault="000F6368" w:rsidP="000F6368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ДЕТИ УЧАТСЯ У ЖИЗНИ</w:t>
      </w:r>
    </w:p>
    <w:p w:rsidR="000F6368" w:rsidRDefault="000F6368" w:rsidP="000F6368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(памятка старшим)</w:t>
      </w:r>
    </w:p>
    <w:p w:rsidR="000F6368" w:rsidRDefault="000F6368" w:rsidP="000F6368">
      <w:pPr>
        <w:pStyle w:val="a3"/>
        <w:jc w:val="both"/>
        <w:rPr>
          <w:sz w:val="36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ребенка часто критикуют, он учится ненавидеть.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его часто упрекают, у него возникает комплекс вины.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высмеивают – становится замкнутым.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Ваша невежливость выращивает его грубость.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Ваша несправедливость – его нечестность.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Ничто так не подрывает уважение к старшим как невыполненное обещание или обман.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ребенок растет в терпимости, он учится быть терпимым к другим и ему не грозит одиночество и беззащитность.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его часто подбадривают, учится верить в себя.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 w:rsidRPr="00505D57">
        <w:rPr>
          <w:rFonts w:ascii="Cambria" w:hAnsi="Cambria"/>
          <w:i/>
          <w:sz w:val="32"/>
        </w:rPr>
        <w:t>Если не забывают одобрять его хорошие поступки и мысли, учится ценить себя и быть благодарным.</w:t>
      </w:r>
    </w:p>
    <w:p w:rsidR="000F6368" w:rsidRPr="00505D57" w:rsidRDefault="000F6368" w:rsidP="000F6368">
      <w:pPr>
        <w:pStyle w:val="a3"/>
        <w:jc w:val="both"/>
        <w:rPr>
          <w:rFonts w:ascii="Cambria" w:hAnsi="Cambria"/>
          <w:i/>
          <w:sz w:val="32"/>
        </w:rPr>
      </w:pPr>
    </w:p>
    <w:p w:rsidR="000F6368" w:rsidRPr="00505D57" w:rsidRDefault="000F6368" w:rsidP="000F6368">
      <w:pPr>
        <w:pStyle w:val="a3"/>
        <w:numPr>
          <w:ilvl w:val="0"/>
          <w:numId w:val="1"/>
        </w:numPr>
        <w:jc w:val="both"/>
        <w:rPr>
          <w:rFonts w:ascii="Cambria" w:hAnsi="Cambria"/>
          <w:i/>
          <w:sz w:val="32"/>
        </w:rPr>
      </w:pPr>
      <w:r>
        <w:rPr>
          <w:rFonts w:ascii="Cambria" w:hAnsi="Cambria"/>
          <w:i/>
          <w:noProof/>
          <w:sz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223520</wp:posOffset>
            </wp:positionV>
            <wp:extent cx="2894965" cy="265747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D57">
        <w:rPr>
          <w:rFonts w:ascii="Cambria" w:hAnsi="Cambria"/>
          <w:i/>
          <w:sz w:val="32"/>
        </w:rPr>
        <w:t>Если растет в дружелюбии, научится находить дружбу и любовь.</w:t>
      </w:r>
    </w:p>
    <w:p w:rsidR="000F6368" w:rsidRPr="00505D57" w:rsidRDefault="000F6368" w:rsidP="000F6368">
      <w:pPr>
        <w:rPr>
          <w:rFonts w:ascii="Cambria" w:hAnsi="Cambria"/>
          <w:i/>
        </w:rPr>
      </w:pPr>
    </w:p>
    <w:p w:rsidR="000F6368" w:rsidRDefault="000F6368" w:rsidP="000F6368"/>
    <w:p w:rsidR="000F6368" w:rsidRPr="0048368C" w:rsidRDefault="000F6368" w:rsidP="000F6368"/>
    <w:p w:rsidR="000F6368" w:rsidRPr="0048368C" w:rsidRDefault="000F6368" w:rsidP="000F6368"/>
    <w:p w:rsidR="000F6368" w:rsidRPr="0048368C" w:rsidRDefault="000F6368" w:rsidP="000F6368"/>
    <w:p w:rsidR="000F6368" w:rsidRPr="0048368C" w:rsidRDefault="000F6368" w:rsidP="000F6368"/>
    <w:p w:rsidR="000F6368" w:rsidRPr="007F1991" w:rsidRDefault="000F6368" w:rsidP="000F6368"/>
    <w:p w:rsidR="000173D2" w:rsidRDefault="000173D2"/>
    <w:sectPr w:rsidR="000173D2" w:rsidSect="00697DF4">
      <w:pgSz w:w="11906" w:h="16838"/>
      <w:pgMar w:top="1134" w:right="1133" w:bottom="1134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F6368"/>
    <w:rsid w:val="000173D2"/>
    <w:rsid w:val="000F6368"/>
    <w:rsid w:val="001A3250"/>
    <w:rsid w:val="00EC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636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2015-11-26T10:36:00Z</dcterms:created>
  <dcterms:modified xsi:type="dcterms:W3CDTF">2015-11-26T11:10:00Z</dcterms:modified>
</cp:coreProperties>
</file>